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87" w:rsidRPr="00C5659F" w:rsidRDefault="00EF3C87" w:rsidP="00C5659F">
      <w:pPr>
        <w:spacing w:line="5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>附件</w:t>
      </w:r>
    </w:p>
    <w:p w:rsidR="00EF3C87" w:rsidRPr="009B0FC1" w:rsidRDefault="00EF3C87" w:rsidP="00EF3C87">
      <w:pPr>
        <w:widowControl/>
        <w:shd w:val="clear" w:color="auto" w:fill="FFFFFF"/>
        <w:tabs>
          <w:tab w:val="left" w:pos="4835"/>
        </w:tabs>
        <w:spacing w:line="500" w:lineRule="exact"/>
        <w:rPr>
          <w:rFonts w:ascii="仿宋_GB2312" w:eastAsia="仿宋_GB2312" w:hAnsi="Source Han Sans CN" w:cs="宋体" w:hint="eastAsia"/>
          <w:kern w:val="0"/>
          <w:sz w:val="32"/>
          <w:szCs w:val="32"/>
        </w:rPr>
      </w:pPr>
      <w:r w:rsidRPr="003B2383">
        <w:rPr>
          <w:rFonts w:ascii="仿宋_GB2312" w:eastAsia="仿宋_GB2312" w:hAnsi="Source Han Sans CN" w:cs="宋体"/>
          <w:kern w:val="0"/>
          <w:sz w:val="32"/>
          <w:szCs w:val="32"/>
        </w:rPr>
        <w:t>江西省青少年科技</w:t>
      </w: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>教育</w:t>
      </w:r>
      <w:r w:rsidRPr="003B2383">
        <w:rPr>
          <w:rFonts w:ascii="仿宋_GB2312" w:eastAsia="仿宋_GB2312" w:hAnsi="Source Han Sans CN" w:cs="宋体"/>
          <w:kern w:val="0"/>
          <w:sz w:val="32"/>
          <w:szCs w:val="32"/>
        </w:rPr>
        <w:t>协会</w:t>
      </w: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>四届三次理事会</w:t>
      </w:r>
      <w:r w:rsidRPr="003B2383">
        <w:rPr>
          <w:rFonts w:ascii="仿宋_GB2312" w:eastAsia="仿宋_GB2312" w:hAnsi="Source Han Sans CN" w:cs="宋体"/>
          <w:kern w:val="0"/>
          <w:sz w:val="32"/>
          <w:szCs w:val="32"/>
        </w:rPr>
        <w:t>回执</w:t>
      </w:r>
      <w:r w:rsidRPr="009B0FC1">
        <w:rPr>
          <w:rFonts w:ascii="仿宋_GB2312" w:eastAsia="仿宋_GB2312" w:hAnsi="Source Han Sans CN" w:cs="宋体" w:hint="eastAsia"/>
          <w:kern w:val="0"/>
          <w:sz w:val="32"/>
          <w:szCs w:val="32"/>
        </w:rPr>
        <w:t>单位</w:t>
      </w:r>
      <w:r w:rsidRPr="009B0FC1">
        <w:rPr>
          <w:rFonts w:ascii="仿宋_GB2312" w:eastAsia="仿宋_GB2312" w:hAnsi="Source Han Sans CN" w:cs="宋体"/>
          <w:kern w:val="0"/>
          <w:sz w:val="32"/>
          <w:szCs w:val="32"/>
        </w:rPr>
        <w:t>（</w:t>
      </w:r>
      <w:r w:rsidRPr="009B0FC1">
        <w:rPr>
          <w:rFonts w:ascii="仿宋_GB2312" w:eastAsia="仿宋_GB2312" w:hAnsi="Source Han Sans CN" w:cs="宋体" w:hint="eastAsia"/>
          <w:kern w:val="0"/>
          <w:sz w:val="32"/>
          <w:szCs w:val="32"/>
        </w:rPr>
        <w:t>盖章</w:t>
      </w:r>
      <w:r w:rsidRPr="009B0FC1">
        <w:rPr>
          <w:rFonts w:ascii="仿宋_GB2312" w:eastAsia="仿宋_GB2312" w:hAnsi="Source Han Sans CN" w:cs="宋体"/>
          <w:kern w:val="0"/>
          <w:sz w:val="32"/>
          <w:szCs w:val="32"/>
        </w:rPr>
        <w:t>）</w:t>
      </w:r>
      <w:r w:rsidRPr="009B0FC1">
        <w:rPr>
          <w:rFonts w:ascii="仿宋_GB2312" w:eastAsia="仿宋_GB2312" w:hAnsi="Source Han Sans CN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ab/>
        <w:t>填报</w:t>
      </w:r>
      <w:r>
        <w:rPr>
          <w:rFonts w:ascii="仿宋_GB2312" w:eastAsia="仿宋_GB2312" w:hAnsi="Source Han Sans CN" w:cs="宋体"/>
          <w:kern w:val="0"/>
          <w:sz w:val="32"/>
          <w:szCs w:val="32"/>
        </w:rPr>
        <w:t>日期：</w:t>
      </w: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 xml:space="preserve">  年  月  日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78"/>
        <w:gridCol w:w="3328"/>
        <w:gridCol w:w="978"/>
        <w:gridCol w:w="978"/>
        <w:gridCol w:w="1709"/>
      </w:tblGrid>
      <w:tr w:rsidR="00EF3C87" w:rsidRPr="009C6981" w:rsidTr="00600791">
        <w:trPr>
          <w:trHeight w:val="1164"/>
        </w:trPr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所在</w:t>
            </w:r>
            <w:r w:rsidRPr="009C6981">
              <w:rPr>
                <w:rFonts w:ascii="仿宋_GB2312" w:eastAsia="仿宋_GB2312" w:hAnsi="Source Han Sans CN" w:cs="宋体"/>
                <w:kern w:val="0"/>
                <w:sz w:val="32"/>
                <w:szCs w:val="32"/>
              </w:rPr>
              <w:t>地市/</w:t>
            </w: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工作</w:t>
            </w:r>
            <w:r w:rsidRPr="009C6981">
              <w:rPr>
                <w:rFonts w:ascii="仿宋_GB2312" w:eastAsia="仿宋_GB2312" w:hAnsi="Source Han Sans CN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是否</w:t>
            </w:r>
            <w:r w:rsidRPr="009C6981">
              <w:rPr>
                <w:rFonts w:ascii="仿宋_GB2312" w:eastAsia="仿宋_GB2312" w:hAnsi="Source Han Sans CN" w:cs="宋体"/>
                <w:kern w:val="0"/>
                <w:sz w:val="32"/>
                <w:szCs w:val="32"/>
              </w:rPr>
              <w:t>单间</w:t>
            </w:r>
          </w:p>
        </w:tc>
      </w:tr>
      <w:tr w:rsidR="00EF3C87" w:rsidRPr="009C6981" w:rsidTr="00600791">
        <w:trPr>
          <w:cantSplit/>
          <w:trHeight w:val="1164"/>
        </w:trPr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</w:tr>
      <w:tr w:rsidR="00EF3C87" w:rsidRPr="009C6981" w:rsidTr="00600791">
        <w:trPr>
          <w:cantSplit/>
          <w:trHeight w:val="1164"/>
        </w:trPr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</w:tr>
      <w:tr w:rsidR="00EF3C87" w:rsidRPr="009C6981" w:rsidTr="00600791">
        <w:trPr>
          <w:cantSplit/>
          <w:trHeight w:val="1164"/>
        </w:trPr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</w:tr>
      <w:tr w:rsidR="00EF3C87" w:rsidRPr="009C6981" w:rsidTr="00600791">
        <w:trPr>
          <w:cantSplit/>
          <w:trHeight w:val="1164"/>
        </w:trPr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  <w:r w:rsidRPr="009C6981"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EF3C87" w:rsidRPr="009C6981" w:rsidRDefault="00EF3C87" w:rsidP="00600791">
            <w:pPr>
              <w:widowControl/>
              <w:spacing w:line="500" w:lineRule="exact"/>
              <w:jc w:val="left"/>
              <w:rPr>
                <w:rFonts w:ascii="仿宋_GB2312" w:eastAsia="仿宋_GB2312" w:hAnsi="Source Han Sans CN" w:cs="宋体" w:hint="eastAsia"/>
                <w:kern w:val="0"/>
                <w:sz w:val="32"/>
                <w:szCs w:val="32"/>
              </w:rPr>
            </w:pPr>
          </w:p>
        </w:tc>
      </w:tr>
    </w:tbl>
    <w:p w:rsidR="00EF3C87" w:rsidRPr="000609AF" w:rsidRDefault="00EF3C87" w:rsidP="00EF3C87">
      <w:pPr>
        <w:widowControl/>
        <w:shd w:val="clear" w:color="auto" w:fill="FFFFFF"/>
        <w:spacing w:line="500" w:lineRule="exact"/>
        <w:ind w:firstLine="480"/>
        <w:jc w:val="left"/>
        <w:rPr>
          <w:rFonts w:ascii="仿宋_GB2312" w:eastAsia="仿宋_GB2312" w:hAnsi="Source Han Sans CN" w:cs="宋体" w:hint="eastAsia"/>
          <w:kern w:val="0"/>
          <w:sz w:val="32"/>
          <w:szCs w:val="32"/>
        </w:rPr>
      </w:pPr>
      <w:r>
        <w:rPr>
          <w:rFonts w:ascii="仿宋_GB2312" w:eastAsia="仿宋_GB2312" w:hAnsi="Source Han Sans CN" w:cs="宋体" w:hint="eastAsia"/>
          <w:kern w:val="0"/>
          <w:sz w:val="32"/>
          <w:szCs w:val="32"/>
        </w:rPr>
        <w:t>备注：</w:t>
      </w:r>
    </w:p>
    <w:p w:rsidR="00EF3C87" w:rsidRPr="004E4284" w:rsidRDefault="00EF3C87" w:rsidP="004E4284">
      <w:pPr>
        <w:ind w:firstLineChars="1300" w:firstLine="416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sectPr w:rsidR="00EF3C87" w:rsidRPr="004E4284" w:rsidSect="003D0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F1" w:rsidRDefault="00CC66F1" w:rsidP="00990C41">
      <w:r>
        <w:separator/>
      </w:r>
    </w:p>
  </w:endnote>
  <w:endnote w:type="continuationSeparator" w:id="0">
    <w:p w:rsidR="00CC66F1" w:rsidRDefault="00CC66F1" w:rsidP="0099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F1" w:rsidRDefault="00CC66F1" w:rsidP="00990C41">
      <w:r>
        <w:separator/>
      </w:r>
    </w:p>
  </w:footnote>
  <w:footnote w:type="continuationSeparator" w:id="0">
    <w:p w:rsidR="00CC66F1" w:rsidRDefault="00CC66F1" w:rsidP="00990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6047"/>
    <w:rsid w:val="000178BD"/>
    <w:rsid w:val="0003022A"/>
    <w:rsid w:val="0006502A"/>
    <w:rsid w:val="00065399"/>
    <w:rsid w:val="000A0978"/>
    <w:rsid w:val="000C6B93"/>
    <w:rsid w:val="000D062C"/>
    <w:rsid w:val="000E301B"/>
    <w:rsid w:val="000F5F54"/>
    <w:rsid w:val="00160858"/>
    <w:rsid w:val="001B2683"/>
    <w:rsid w:val="001B4921"/>
    <w:rsid w:val="001D492C"/>
    <w:rsid w:val="001D62F2"/>
    <w:rsid w:val="001E0181"/>
    <w:rsid w:val="00202670"/>
    <w:rsid w:val="002661A2"/>
    <w:rsid w:val="002A7C02"/>
    <w:rsid w:val="00374A54"/>
    <w:rsid w:val="003C691D"/>
    <w:rsid w:val="003D022C"/>
    <w:rsid w:val="003D3036"/>
    <w:rsid w:val="004301C4"/>
    <w:rsid w:val="004311AB"/>
    <w:rsid w:val="004442CD"/>
    <w:rsid w:val="004604C6"/>
    <w:rsid w:val="00465973"/>
    <w:rsid w:val="00484942"/>
    <w:rsid w:val="0049439F"/>
    <w:rsid w:val="004C19D6"/>
    <w:rsid w:val="004C3030"/>
    <w:rsid w:val="004E4284"/>
    <w:rsid w:val="0051377B"/>
    <w:rsid w:val="005224CB"/>
    <w:rsid w:val="00525859"/>
    <w:rsid w:val="00527423"/>
    <w:rsid w:val="00577F92"/>
    <w:rsid w:val="005A33E3"/>
    <w:rsid w:val="005D233F"/>
    <w:rsid w:val="005F0DB7"/>
    <w:rsid w:val="005F3F32"/>
    <w:rsid w:val="00600C2F"/>
    <w:rsid w:val="00644A70"/>
    <w:rsid w:val="00662DE5"/>
    <w:rsid w:val="007227F1"/>
    <w:rsid w:val="00746B39"/>
    <w:rsid w:val="00796721"/>
    <w:rsid w:val="007A292F"/>
    <w:rsid w:val="00861F07"/>
    <w:rsid w:val="008676C0"/>
    <w:rsid w:val="008F0523"/>
    <w:rsid w:val="008F3A09"/>
    <w:rsid w:val="009149BD"/>
    <w:rsid w:val="00957399"/>
    <w:rsid w:val="00990C41"/>
    <w:rsid w:val="009C6402"/>
    <w:rsid w:val="00A21DFC"/>
    <w:rsid w:val="00A3665F"/>
    <w:rsid w:val="00A52914"/>
    <w:rsid w:val="00A60BC5"/>
    <w:rsid w:val="00A91744"/>
    <w:rsid w:val="00AA29EC"/>
    <w:rsid w:val="00AC38C0"/>
    <w:rsid w:val="00B9708D"/>
    <w:rsid w:val="00BB7267"/>
    <w:rsid w:val="00BD65AB"/>
    <w:rsid w:val="00BE5C09"/>
    <w:rsid w:val="00BF396F"/>
    <w:rsid w:val="00C5659F"/>
    <w:rsid w:val="00C736E2"/>
    <w:rsid w:val="00CB3713"/>
    <w:rsid w:val="00CC006C"/>
    <w:rsid w:val="00CC66F1"/>
    <w:rsid w:val="00CE5867"/>
    <w:rsid w:val="00D20972"/>
    <w:rsid w:val="00D237E7"/>
    <w:rsid w:val="00D25785"/>
    <w:rsid w:val="00D26283"/>
    <w:rsid w:val="00D6428A"/>
    <w:rsid w:val="00D66A70"/>
    <w:rsid w:val="00D84024"/>
    <w:rsid w:val="00D856E5"/>
    <w:rsid w:val="00D91034"/>
    <w:rsid w:val="00DB5023"/>
    <w:rsid w:val="00DD27BE"/>
    <w:rsid w:val="00E03412"/>
    <w:rsid w:val="00E51287"/>
    <w:rsid w:val="00E95441"/>
    <w:rsid w:val="00EC2F33"/>
    <w:rsid w:val="00EF11AB"/>
    <w:rsid w:val="00EF3C87"/>
    <w:rsid w:val="00EF6047"/>
    <w:rsid w:val="00F33AD2"/>
    <w:rsid w:val="00FA6487"/>
    <w:rsid w:val="00FB1C66"/>
    <w:rsid w:val="00FD1923"/>
    <w:rsid w:val="1E9C7787"/>
    <w:rsid w:val="2E5F2185"/>
    <w:rsid w:val="39FF5F3F"/>
    <w:rsid w:val="45B75F5A"/>
    <w:rsid w:val="6EF4778D"/>
    <w:rsid w:val="777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D02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D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D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D02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3D022C"/>
    <w:rPr>
      <w:b/>
    </w:rPr>
  </w:style>
  <w:style w:type="character" w:styleId="a8">
    <w:name w:val="Hyperlink"/>
    <w:basedOn w:val="a0"/>
    <w:uiPriority w:val="99"/>
    <w:unhideWhenUsed/>
    <w:qFormat/>
    <w:rsid w:val="003D022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D02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D022C"/>
    <w:rPr>
      <w:sz w:val="18"/>
      <w:szCs w:val="18"/>
    </w:rPr>
  </w:style>
  <w:style w:type="paragraph" w:styleId="a9">
    <w:name w:val="List Paragraph"/>
    <w:basedOn w:val="a"/>
    <w:uiPriority w:val="34"/>
    <w:qFormat/>
    <w:rsid w:val="003D022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D022C"/>
    <w:rPr>
      <w:sz w:val="18"/>
      <w:szCs w:val="18"/>
    </w:rPr>
  </w:style>
  <w:style w:type="character" w:customStyle="1" w:styleId="intro2">
    <w:name w:val="intro2"/>
    <w:basedOn w:val="a0"/>
    <w:qFormat/>
    <w:rsid w:val="003D022C"/>
    <w:rPr>
      <w:sz w:val="18"/>
      <w:szCs w:val="18"/>
      <w:shd w:val="clear" w:color="auto" w:fill="FFFFFF"/>
    </w:rPr>
  </w:style>
  <w:style w:type="character" w:customStyle="1" w:styleId="tip">
    <w:name w:val="tip"/>
    <w:basedOn w:val="a0"/>
    <w:qFormat/>
    <w:rsid w:val="003D022C"/>
    <w:rPr>
      <w:color w:val="FF0000"/>
    </w:rPr>
  </w:style>
  <w:style w:type="character" w:customStyle="1" w:styleId="red">
    <w:name w:val="red"/>
    <w:basedOn w:val="a0"/>
    <w:qFormat/>
    <w:rsid w:val="003D022C"/>
    <w:rPr>
      <w:color w:val="FF0000"/>
    </w:rPr>
  </w:style>
  <w:style w:type="character" w:customStyle="1" w:styleId="disabled">
    <w:name w:val="disabled"/>
    <w:basedOn w:val="a0"/>
    <w:qFormat/>
    <w:rsid w:val="003D022C"/>
    <w:rPr>
      <w:color w:val="999999"/>
      <w:u w:val="none"/>
    </w:rPr>
  </w:style>
  <w:style w:type="character" w:customStyle="1" w:styleId="disabled1">
    <w:name w:val="disabled1"/>
    <w:basedOn w:val="a0"/>
    <w:qFormat/>
    <w:rsid w:val="003D022C"/>
    <w:rPr>
      <w:color w:val="999999"/>
      <w:u w:val="none"/>
    </w:rPr>
  </w:style>
  <w:style w:type="paragraph" w:styleId="aa">
    <w:name w:val="Date"/>
    <w:basedOn w:val="a"/>
    <w:next w:val="a"/>
    <w:link w:val="Char2"/>
    <w:uiPriority w:val="99"/>
    <w:semiHidden/>
    <w:unhideWhenUsed/>
    <w:rsid w:val="00EF3C8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F3C8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sdic</dc:creator>
  <cp:lastModifiedBy>Administrator</cp:lastModifiedBy>
  <cp:revision>7</cp:revision>
  <cp:lastPrinted>2021-04-16T07:34:00Z</cp:lastPrinted>
  <dcterms:created xsi:type="dcterms:W3CDTF">2021-04-16T00:57:00Z</dcterms:created>
  <dcterms:modified xsi:type="dcterms:W3CDTF">2021-04-16T07:51:00Z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